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年萧山区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智能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工厂项目计划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的通知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各镇人民政府、街道办事处，经济技术开发区、临空经济示范区、湘湖国家旅游度假区、钱江世纪城，红山农场，相关企业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数实融合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，加快我区工业经济转型升级，根据《关于打造“2+3+X”先进制造业集群推动经济高质量发展的实施意见》（萧经信发〔2023〕39号），经企业自主申报和专家评审，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杭州前进齿轮箱集团股份有限公司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萧山杭齿集团年产1200台大型齿轮箱核心零部件加工数字化改造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个项目（详见附件)列入202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年萧山区智能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项目计划。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附件：202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年萧山区智能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工厂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 xml:space="preserve">项目计划  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jc w:val="right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 xml:space="preserve">                     杭州市萧山区经济和信息化局</w:t>
      </w:r>
    </w:p>
    <w:p>
      <w:pPr>
        <w:jc w:val="right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558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 xml:space="preserve">                            202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日</w:t>
      </w:r>
    </w:p>
    <w:p>
      <w:pPr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附件：</w:t>
      </w:r>
    </w:p>
    <w:p>
      <w:pPr>
        <w:ind w:firstLine="1800" w:firstLineChars="50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  <w:szCs w:val="36"/>
        </w:rPr>
        <w:t>年萧山区智能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工厂</w:t>
      </w:r>
      <w:r>
        <w:rPr>
          <w:rFonts w:hint="eastAsia" w:ascii="华文中宋" w:hAnsi="华文中宋" w:eastAsia="华文中宋" w:cs="华文中宋"/>
          <w:sz w:val="36"/>
          <w:szCs w:val="36"/>
        </w:rPr>
        <w:t>项目计划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17"/>
        <w:gridCol w:w="2943"/>
        <w:gridCol w:w="3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瓜沥镇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浙江森楷新材料有限公司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浙江森楷新材料有限公司新增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万吨功能性差别化纤维扩建项目工程（加弹车间）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瓜沥镇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杭州奥华纺织有限公司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杭州奥华纺织有限公司年产4.5万吨差别化大健康特种丝项目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瓜沥镇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杭州航民美时达印染有限公司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杭州航民美时达可回收棉麻面料生态智能化改造项目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瓜沥镇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杭州千晟纺织有限公司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千晟针织环保面料智能化改造项目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瓜沥镇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杭州澳美印染有限公司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杭州澳美印染有限公司车间数字化改造项目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瓜沥镇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杭州腾励传动科技股份有限公司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杭州腾励传动科技股份有限公司年产65万套汽车零部件智能化技改项目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衙前镇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浙江恒远化纤集团有限公司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浙江恒远化纤集团有限公司年产10万吨DTY丝智能化改造项目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衙前镇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杭州萧山凤凰纺织有限公司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年产6000吨水刺线智能化技术改造提升项目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衙前镇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杭州邦球纺织有限公司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邦球纺织高档针织布智能工厂改造项目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衙前镇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杭州汇泉玻璃科技有限公司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杭州汇泉玻璃科技有限公司年产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万平方玻璃制品项目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戴贝制造（杭州）有限公司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年产1000万件童装智能工厂项目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圣奥科技股份有限公司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年产2万套医疗家具研发实验技术改造项目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杭州中德传动设备有限公司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年产10万台精密减速机技改项目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党湾镇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杭州杭刃工具有限公司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万套螺纹切削工具智能工厂项目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党湾镇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浙江中景新材料科技有限公司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浙江中景新材料科技有限公司绿色建筑智能制造基地项目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党湾镇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奥展实业股份有限公司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年产4000万套制冷、太阳能行业紧固零部件生产项目（原项目调整）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河上镇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杭州吉利机械有限公司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吉利机械差速器壳体智能工厂项目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河上镇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杭州宝利嘉轴承有限公司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杭州宝利嘉轴承智能工厂项目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靖江街道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杭州福恩股份有限公司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高档毛型色纺环保纱智能工厂建设项目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靖江街道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正凯纺织有限公司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年产500万米新质高档面料智能制造项目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闻堰街道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浙江德博曼智能制造有限公司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浙江德博曼自动化信息设备改造项目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闻堰街道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浙江万达汽车方向机有限公司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万达汽车方向机转向机智能工厂项目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益农镇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三元控股集团杭州热电有限公司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三元控股集团杭州热电有限公司热电联产升级提效工程一期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益农镇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杭州新意纺织科技有限公司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杭州新意纺织科技有限公司年产20000吨纺织面料全自动数字化项目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城厢街道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杭州前进齿轮箱集团股份有限公司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萧山杭齿集团年产1200台大型齿轮箱核心零部件加工数字化改造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宁围街道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万向智造有限公司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万向智造有限公司新增年产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万套汽车底盘结构件压装智能制造项目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新塘街道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杭州高祥混凝土有限公司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高祥商品混凝土智能工厂项目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559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84487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jRiYzNkOGE1ZjQ1YzJlY2FiNTk3NmE4NDdmZjcifQ=="/>
  </w:docVars>
  <w:rsids>
    <w:rsidRoot w:val="70112777"/>
    <w:rsid w:val="000400B1"/>
    <w:rsid w:val="000B2484"/>
    <w:rsid w:val="00134F7C"/>
    <w:rsid w:val="001C2918"/>
    <w:rsid w:val="0037631E"/>
    <w:rsid w:val="00425981"/>
    <w:rsid w:val="004268C8"/>
    <w:rsid w:val="006C31BC"/>
    <w:rsid w:val="00834C45"/>
    <w:rsid w:val="00B55441"/>
    <w:rsid w:val="00D4330F"/>
    <w:rsid w:val="018F5CE5"/>
    <w:rsid w:val="046D732E"/>
    <w:rsid w:val="05F01DDA"/>
    <w:rsid w:val="0B2F002C"/>
    <w:rsid w:val="0D253091"/>
    <w:rsid w:val="0F0C7AD6"/>
    <w:rsid w:val="120972FF"/>
    <w:rsid w:val="120C2DF0"/>
    <w:rsid w:val="134E0227"/>
    <w:rsid w:val="13BF3C4A"/>
    <w:rsid w:val="15237015"/>
    <w:rsid w:val="1718028B"/>
    <w:rsid w:val="19C52FB1"/>
    <w:rsid w:val="1B7E628C"/>
    <w:rsid w:val="1C095775"/>
    <w:rsid w:val="1D6C0391"/>
    <w:rsid w:val="26FB6359"/>
    <w:rsid w:val="27CB389A"/>
    <w:rsid w:val="285C10C8"/>
    <w:rsid w:val="2D5959AA"/>
    <w:rsid w:val="2DCC23CE"/>
    <w:rsid w:val="2F601BE7"/>
    <w:rsid w:val="2FF64AC1"/>
    <w:rsid w:val="305D1E1C"/>
    <w:rsid w:val="3569521C"/>
    <w:rsid w:val="37D56D70"/>
    <w:rsid w:val="3DD82F12"/>
    <w:rsid w:val="406E65BF"/>
    <w:rsid w:val="429265B0"/>
    <w:rsid w:val="4CB15C43"/>
    <w:rsid w:val="4EBF1384"/>
    <w:rsid w:val="542A2034"/>
    <w:rsid w:val="55681CF8"/>
    <w:rsid w:val="575016C4"/>
    <w:rsid w:val="58994FA7"/>
    <w:rsid w:val="5B4C513B"/>
    <w:rsid w:val="5BEC7836"/>
    <w:rsid w:val="5F15206E"/>
    <w:rsid w:val="5FFB4D75"/>
    <w:rsid w:val="61D02EC5"/>
    <w:rsid w:val="61D3295B"/>
    <w:rsid w:val="6230025D"/>
    <w:rsid w:val="638D2B64"/>
    <w:rsid w:val="63B85352"/>
    <w:rsid w:val="64AF113B"/>
    <w:rsid w:val="6BC21B89"/>
    <w:rsid w:val="6CC0463D"/>
    <w:rsid w:val="70112777"/>
    <w:rsid w:val="71B02EF6"/>
    <w:rsid w:val="733B7380"/>
    <w:rsid w:val="78265DC5"/>
    <w:rsid w:val="7A776554"/>
    <w:rsid w:val="7AC87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  <w:rPr>
      <w:szCs w:val="21"/>
    </w:rPr>
  </w:style>
  <w:style w:type="paragraph" w:styleId="3">
    <w:name w:val="Body Text Indent"/>
    <w:basedOn w:val="1"/>
    <w:autoRedefine/>
    <w:qFormat/>
    <w:uiPriority w:val="0"/>
    <w:pPr>
      <w:ind w:left="420" w:leftChars="200"/>
    </w:p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7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6">
    <w:name w:val="font101"/>
    <w:basedOn w:val="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7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2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9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21"/>
    <w:basedOn w:val="7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2">
    <w:name w:val="font13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1318</Words>
  <Characters>1399</Characters>
  <Lines>39</Lines>
  <Paragraphs>11</Paragraphs>
  <TotalTime>45</TotalTime>
  <ScaleCrop>false</ScaleCrop>
  <LinksUpToDate>false</LinksUpToDate>
  <CharactersWithSpaces>1456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2020-09-27T14:23:00Z</dcterms:created>
  <dc:creator>S_X_F1409657290</dc:creator>
  <cp:lastModifiedBy>BEAN</cp:lastModifiedBy>
  <cp:lastPrinted>2023-12-27T15:54:00Z</cp:lastPrinted>
  <dcterms:modified xsi:type="dcterms:W3CDTF">2024-12-10T14:51:39Z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F6D67208A8B74B6C8CB10AF8A7869834</vt:lpwstr>
  </property>
</Properties>
</file>