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关于临安市晨光电器厂固体废物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现有我省临安市晨光电器厂申请跨省转移含汞废灯管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附件：临安市晨光电器厂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A1B3C68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A334DBB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